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C05" w:rsidRDefault="00600E9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江阴市陆丰名师工作室成员个人发展三年规划</w:t>
      </w:r>
    </w:p>
    <w:p w:rsidR="009F7C05" w:rsidRDefault="00600E90">
      <w:pPr>
        <w:rPr>
          <w:u w:val="single"/>
        </w:rPr>
      </w:pPr>
      <w:r>
        <w:rPr>
          <w:rFonts w:hint="eastAsia"/>
        </w:rPr>
        <w:t>姓名：</w:t>
      </w:r>
      <w:r w:rsidR="00966DE9">
        <w:rPr>
          <w:rFonts w:hint="eastAsia"/>
        </w:rPr>
        <w:t>史晓萍</w:t>
      </w:r>
      <w:r w:rsidR="00966DE9">
        <w:rPr>
          <w:rFonts w:hint="eastAsia"/>
        </w:rPr>
        <w:t xml:space="preserve">                                                              </w:t>
      </w:r>
      <w:r>
        <w:rPr>
          <w:rFonts w:hint="eastAsia"/>
        </w:rPr>
        <w:t>单位：</w:t>
      </w:r>
      <w:r w:rsidR="00966DE9">
        <w:rPr>
          <w:rFonts w:hint="eastAsia"/>
        </w:rPr>
        <w:t>江阴市夏港中学</w:t>
      </w:r>
    </w:p>
    <w:tbl>
      <w:tblPr>
        <w:tblStyle w:val="a3"/>
        <w:tblW w:w="0" w:type="auto"/>
        <w:tblLayout w:type="fixed"/>
        <w:tblLook w:val="04A0"/>
      </w:tblPr>
      <w:tblGrid>
        <w:gridCol w:w="3652"/>
        <w:gridCol w:w="3402"/>
        <w:gridCol w:w="3402"/>
        <w:gridCol w:w="3402"/>
      </w:tblGrid>
      <w:tr w:rsidR="009F7C05">
        <w:tc>
          <w:tcPr>
            <w:tcW w:w="13858" w:type="dxa"/>
            <w:gridSpan w:val="4"/>
          </w:tcPr>
          <w:p w:rsidR="009F7C05" w:rsidRDefault="00600E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整体发展规划</w:t>
            </w:r>
          </w:p>
        </w:tc>
      </w:tr>
      <w:tr w:rsidR="009F7C05">
        <w:tc>
          <w:tcPr>
            <w:tcW w:w="13858" w:type="dxa"/>
            <w:gridSpan w:val="4"/>
          </w:tcPr>
          <w:p w:rsidR="009F7C05" w:rsidRDefault="00600E90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整体规划：（含理论学习、研究方向、个人主张、总体目标等方面）</w:t>
            </w:r>
          </w:p>
          <w:p w:rsidR="009F7C05" w:rsidRDefault="001B228F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1. </w:t>
            </w:r>
            <w:r w:rsidR="00CC002A">
              <w:rPr>
                <w:rFonts w:hint="eastAsia"/>
                <w:b/>
              </w:rPr>
              <w:t>研究并进一步熟悉教材，</w:t>
            </w:r>
            <w:r>
              <w:rPr>
                <w:rFonts w:hint="eastAsia"/>
                <w:b/>
              </w:rPr>
              <w:t>研读《新课标》指示精神，并付诸实践，提高英语教学的有效性。</w:t>
            </w:r>
          </w:p>
          <w:p w:rsidR="009F7C05" w:rsidRDefault="00A261A2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2. </w:t>
            </w:r>
            <w:r>
              <w:rPr>
                <w:rFonts w:hint="eastAsia"/>
                <w:b/>
              </w:rPr>
              <w:t>教学效果，教学质量在原有的基础上有提高，注意自身理论水平和专业基础知识的提高，积极参加教科研工作。</w:t>
            </w:r>
          </w:p>
          <w:p w:rsidR="009F7C05" w:rsidRDefault="00A261A2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3. </w:t>
            </w:r>
            <w:r>
              <w:rPr>
                <w:rFonts w:hint="eastAsia"/>
                <w:b/>
              </w:rPr>
              <w:t>多读书，读好书，利用业余时间阅读书籍，做好读书笔记，使知识不断积累，思想与时俱进，使自己的素养不断提高。</w:t>
            </w:r>
          </w:p>
        </w:tc>
      </w:tr>
      <w:tr w:rsidR="009F7C05">
        <w:tc>
          <w:tcPr>
            <w:tcW w:w="13858" w:type="dxa"/>
            <w:gridSpan w:val="4"/>
          </w:tcPr>
          <w:p w:rsidR="009F7C05" w:rsidRDefault="00600E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个人现状分析</w:t>
            </w:r>
          </w:p>
        </w:tc>
      </w:tr>
      <w:tr w:rsidR="009F7C05">
        <w:tc>
          <w:tcPr>
            <w:tcW w:w="13858" w:type="dxa"/>
            <w:gridSpan w:val="4"/>
          </w:tcPr>
          <w:p w:rsidR="009F7C05" w:rsidRDefault="00600E90">
            <w:pPr>
              <w:rPr>
                <w:b/>
              </w:rPr>
            </w:pPr>
            <w:r>
              <w:rPr>
                <w:rFonts w:hint="eastAsia"/>
                <w:b/>
              </w:rPr>
              <w:t>发展优势分析：</w:t>
            </w:r>
          </w:p>
          <w:p w:rsidR="009F7C05" w:rsidRDefault="001B228F">
            <w:pPr>
              <w:rPr>
                <w:b/>
              </w:rPr>
            </w:pPr>
            <w:r>
              <w:rPr>
                <w:rFonts w:hint="eastAsia"/>
                <w:b/>
              </w:rPr>
              <w:t>工作踏实，热爱学生，在工作上能积极完成学校布置的任务。</w:t>
            </w:r>
          </w:p>
          <w:p w:rsidR="009F7C05" w:rsidRDefault="001B228F">
            <w:pPr>
              <w:rPr>
                <w:b/>
              </w:rPr>
            </w:pPr>
            <w:r>
              <w:rPr>
                <w:rFonts w:hint="eastAsia"/>
                <w:b/>
              </w:rPr>
              <w:t>善于接受别人的不同意见，虚心向他人学习</w:t>
            </w:r>
            <w:r w:rsidR="007379F7">
              <w:rPr>
                <w:rFonts w:hint="eastAsia"/>
                <w:b/>
              </w:rPr>
              <w:t>。</w:t>
            </w:r>
          </w:p>
          <w:p w:rsidR="009F7C05" w:rsidRDefault="00600E90">
            <w:pPr>
              <w:rPr>
                <w:b/>
              </w:rPr>
            </w:pPr>
            <w:r>
              <w:rPr>
                <w:rFonts w:hint="eastAsia"/>
                <w:b/>
              </w:rPr>
              <w:t>不足之处分析：</w:t>
            </w:r>
          </w:p>
          <w:p w:rsidR="009F7C05" w:rsidRDefault="001B228F">
            <w:pPr>
              <w:rPr>
                <w:b/>
              </w:rPr>
            </w:pPr>
            <w:r>
              <w:rPr>
                <w:rFonts w:hint="eastAsia"/>
                <w:b/>
              </w:rPr>
              <w:t>教育科研能力不强，课题研究和论文写作能力有待进一步提高</w:t>
            </w:r>
            <w:r w:rsidR="007379F7">
              <w:rPr>
                <w:rFonts w:hint="eastAsia"/>
                <w:b/>
              </w:rPr>
              <w:t>。</w:t>
            </w:r>
          </w:p>
          <w:p w:rsidR="009F7C05" w:rsidRDefault="00A57A72">
            <w:pPr>
              <w:rPr>
                <w:b/>
              </w:rPr>
            </w:pPr>
            <w:r>
              <w:rPr>
                <w:rFonts w:hint="eastAsia"/>
                <w:b/>
              </w:rPr>
              <w:t>教育教学技术技能有待提高，教育上有时缺乏耐心与艺术性</w:t>
            </w:r>
            <w:r w:rsidR="007379F7">
              <w:rPr>
                <w:rFonts w:hint="eastAsia"/>
                <w:b/>
              </w:rPr>
              <w:t>。</w:t>
            </w:r>
          </w:p>
        </w:tc>
      </w:tr>
      <w:tr w:rsidR="009F7C05">
        <w:tc>
          <w:tcPr>
            <w:tcW w:w="13858" w:type="dxa"/>
            <w:gridSpan w:val="4"/>
          </w:tcPr>
          <w:p w:rsidR="009F7C05" w:rsidRDefault="00600E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阶段发展目标、措施及完成情况</w:t>
            </w:r>
          </w:p>
        </w:tc>
      </w:tr>
      <w:tr w:rsidR="009F7C05">
        <w:tc>
          <w:tcPr>
            <w:tcW w:w="3652" w:type="dxa"/>
            <w:vAlign w:val="center"/>
          </w:tcPr>
          <w:p w:rsidR="009F7C05" w:rsidRDefault="00600E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 w:rsidR="00FA344D">
              <w:rPr>
                <w:b/>
              </w:rPr>
              <w:t>3</w:t>
            </w:r>
            <w:r>
              <w:rPr>
                <w:rFonts w:hint="eastAsia"/>
                <w:b/>
              </w:rPr>
              <w:t>.0</w:t>
            </w:r>
            <w:r w:rsidR="00FA344D"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 w:rsidR="00FA344D">
              <w:rPr>
                <w:b/>
              </w:rPr>
              <w:t>4</w:t>
            </w:r>
            <w:r>
              <w:rPr>
                <w:rFonts w:hint="eastAsia"/>
                <w:b/>
              </w:rPr>
              <w:t>.0</w:t>
            </w:r>
            <w:r w:rsidR="00FA344D">
              <w:rPr>
                <w:b/>
              </w:rPr>
              <w:t>6</w:t>
            </w:r>
          </w:p>
          <w:p w:rsidR="009F7C05" w:rsidRDefault="00600E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  <w:tc>
          <w:tcPr>
            <w:tcW w:w="3402" w:type="dxa"/>
            <w:vAlign w:val="center"/>
          </w:tcPr>
          <w:p w:rsidR="009F7C05" w:rsidRDefault="00600E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目标具体完成情况</w:t>
            </w:r>
          </w:p>
        </w:tc>
        <w:tc>
          <w:tcPr>
            <w:tcW w:w="3402" w:type="dxa"/>
            <w:vAlign w:val="center"/>
          </w:tcPr>
          <w:p w:rsidR="009F7C05" w:rsidRDefault="00600E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 w:rsidR="00FA344D">
              <w:rPr>
                <w:b/>
              </w:rPr>
              <w:t>4</w:t>
            </w:r>
            <w:r>
              <w:rPr>
                <w:rFonts w:hint="eastAsia"/>
                <w:b/>
              </w:rPr>
              <w:t>.0</w:t>
            </w:r>
            <w:r w:rsidR="00FA344D"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 w:rsidR="00FA344D">
              <w:rPr>
                <w:b/>
              </w:rPr>
              <w:t>5</w:t>
            </w:r>
            <w:r>
              <w:rPr>
                <w:rFonts w:hint="eastAsia"/>
                <w:b/>
              </w:rPr>
              <w:t>.0</w:t>
            </w:r>
            <w:r w:rsidR="00FA344D">
              <w:rPr>
                <w:b/>
              </w:rPr>
              <w:t>6</w:t>
            </w:r>
          </w:p>
          <w:p w:rsidR="009F7C05" w:rsidRDefault="00600E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  <w:tc>
          <w:tcPr>
            <w:tcW w:w="3402" w:type="dxa"/>
            <w:vAlign w:val="center"/>
          </w:tcPr>
          <w:p w:rsidR="009F7C05" w:rsidRDefault="00600E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 w:rsidR="00FA344D">
              <w:rPr>
                <w:b/>
              </w:rPr>
              <w:t>5</w:t>
            </w:r>
            <w:r>
              <w:rPr>
                <w:rFonts w:hint="eastAsia"/>
                <w:b/>
              </w:rPr>
              <w:t>.0</w:t>
            </w:r>
            <w:r w:rsidR="00FA344D"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 w:rsidR="00FA344D">
              <w:rPr>
                <w:b/>
              </w:rPr>
              <w:t>6</w:t>
            </w:r>
            <w:r>
              <w:rPr>
                <w:rFonts w:hint="eastAsia"/>
                <w:b/>
              </w:rPr>
              <w:t>.0</w:t>
            </w:r>
            <w:r w:rsidR="00FA344D">
              <w:rPr>
                <w:b/>
              </w:rPr>
              <w:t>6</w:t>
            </w:r>
          </w:p>
          <w:p w:rsidR="009F7C05" w:rsidRDefault="00600E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</w:tr>
      <w:tr w:rsidR="009F7C05">
        <w:tc>
          <w:tcPr>
            <w:tcW w:w="3652" w:type="dxa"/>
          </w:tcPr>
          <w:p w:rsidR="009F7C05" w:rsidRDefault="00600E90">
            <w:pPr>
              <w:rPr>
                <w:b/>
              </w:rPr>
            </w:pPr>
            <w:r>
              <w:rPr>
                <w:rFonts w:hint="eastAsia"/>
                <w:b/>
              </w:rPr>
              <w:t>目标：（参照备注量化说明）</w:t>
            </w:r>
          </w:p>
          <w:p w:rsidR="009F7C05" w:rsidRDefault="00966DE9">
            <w:pPr>
              <w:rPr>
                <w:b/>
              </w:rPr>
            </w:pPr>
            <w:r>
              <w:rPr>
                <w:rFonts w:hint="eastAsia"/>
                <w:b/>
              </w:rPr>
              <w:t>1.</w:t>
            </w:r>
            <w:r>
              <w:rPr>
                <w:rFonts w:hint="eastAsia"/>
                <w:b/>
              </w:rPr>
              <w:t>认真阅读</w:t>
            </w:r>
            <w:r w:rsidR="00CC002A">
              <w:rPr>
                <w:rFonts w:hint="eastAsia"/>
                <w:b/>
              </w:rPr>
              <w:t>陆丰校长推荐的</w:t>
            </w:r>
            <w:r>
              <w:rPr>
                <w:rFonts w:hint="eastAsia"/>
                <w:b/>
              </w:rPr>
              <w:t>《为思维而教》</w:t>
            </w:r>
            <w:r w:rsidR="00CC002A">
              <w:rPr>
                <w:rFonts w:hint="eastAsia"/>
                <w:b/>
              </w:rPr>
              <w:t>《思维英语四讲》</w:t>
            </w:r>
            <w:r w:rsidR="00CC002A">
              <w:rPr>
                <w:rFonts w:hint="eastAsia"/>
                <w:b/>
              </w:rPr>
              <w:t>2</w:t>
            </w:r>
            <w:r w:rsidR="00CC002A">
              <w:rPr>
                <w:rFonts w:hint="eastAsia"/>
                <w:b/>
              </w:rPr>
              <w:t>本书籍</w:t>
            </w:r>
          </w:p>
          <w:p w:rsidR="00CC002A" w:rsidRDefault="00CC002A" w:rsidP="00CC002A">
            <w:pPr>
              <w:rPr>
                <w:b/>
              </w:rPr>
            </w:pPr>
            <w:r>
              <w:rPr>
                <w:rFonts w:hint="eastAsia"/>
                <w:b/>
              </w:rPr>
              <w:t>2.</w:t>
            </w:r>
            <w:r>
              <w:rPr>
                <w:rFonts w:hint="eastAsia"/>
                <w:b/>
              </w:rPr>
              <w:t>开课题（江阴市级）</w:t>
            </w:r>
          </w:p>
          <w:p w:rsidR="00CC002A" w:rsidRDefault="00CC002A" w:rsidP="00CC002A">
            <w:pPr>
              <w:rPr>
                <w:b/>
              </w:rPr>
            </w:pPr>
            <w:r>
              <w:rPr>
                <w:rFonts w:hint="eastAsia"/>
                <w:b/>
              </w:rPr>
              <w:t>3.</w:t>
            </w:r>
            <w:r>
              <w:rPr>
                <w:rFonts w:hint="eastAsia"/>
                <w:b/>
              </w:rPr>
              <w:t>争取开一堂市级公开课</w:t>
            </w:r>
          </w:p>
          <w:p w:rsidR="009F7C05" w:rsidRPr="00CC002A" w:rsidRDefault="00CC002A">
            <w:pPr>
              <w:rPr>
                <w:b/>
              </w:rPr>
            </w:pPr>
            <w:r>
              <w:rPr>
                <w:rFonts w:hint="eastAsia"/>
                <w:b/>
              </w:rPr>
              <w:t>4.</w:t>
            </w:r>
            <w:r>
              <w:rPr>
                <w:rFonts w:hint="eastAsia"/>
                <w:b/>
              </w:rPr>
              <w:t>完成</w:t>
            </w:r>
            <w:r>
              <w:rPr>
                <w:rFonts w:hint="eastAsia"/>
                <w:b/>
              </w:rPr>
              <w:t>1---2</w:t>
            </w:r>
            <w:r>
              <w:rPr>
                <w:rFonts w:hint="eastAsia"/>
                <w:b/>
              </w:rPr>
              <w:t>篇论文写作</w:t>
            </w:r>
          </w:p>
          <w:p w:rsidR="009F7C05" w:rsidRDefault="00600E90">
            <w:pPr>
              <w:rPr>
                <w:b/>
              </w:rPr>
            </w:pPr>
            <w:r>
              <w:rPr>
                <w:rFonts w:hint="eastAsia"/>
                <w:b/>
              </w:rPr>
              <w:t>措施：</w:t>
            </w:r>
          </w:p>
          <w:p w:rsidR="009F7C05" w:rsidRDefault="007379F7">
            <w:pPr>
              <w:rPr>
                <w:b/>
              </w:rPr>
            </w:pPr>
            <w:r>
              <w:rPr>
                <w:rFonts w:hint="eastAsia"/>
                <w:b/>
              </w:rPr>
              <w:t>及时进行教学反思，撰写教育随笔，为</w:t>
            </w:r>
            <w:r w:rsidR="00AE4BFA">
              <w:rPr>
                <w:rFonts w:hint="eastAsia"/>
                <w:b/>
              </w:rPr>
              <w:t>课题研究和论文写作</w:t>
            </w:r>
            <w:r>
              <w:rPr>
                <w:rFonts w:hint="eastAsia"/>
                <w:b/>
              </w:rPr>
              <w:t>奠定基础</w:t>
            </w:r>
          </w:p>
          <w:p w:rsidR="009F7C05" w:rsidRPr="00AE4BFA" w:rsidRDefault="00AE4BFA">
            <w:pPr>
              <w:rPr>
                <w:b/>
              </w:rPr>
            </w:pPr>
            <w:r>
              <w:rPr>
                <w:rFonts w:hint="eastAsia"/>
                <w:b/>
              </w:rPr>
              <w:t>积极参加各种听评课活动，向有经验的老师多学习</w:t>
            </w:r>
            <w:r w:rsidR="007379F7">
              <w:rPr>
                <w:rFonts w:hint="eastAsia"/>
                <w:b/>
              </w:rPr>
              <w:t>，提高自己的教学能力</w:t>
            </w:r>
          </w:p>
        </w:tc>
        <w:tc>
          <w:tcPr>
            <w:tcW w:w="3402" w:type="dxa"/>
          </w:tcPr>
          <w:p w:rsidR="009F7C05" w:rsidRDefault="009F7C05">
            <w:pPr>
              <w:rPr>
                <w:b/>
              </w:rPr>
            </w:pPr>
          </w:p>
        </w:tc>
        <w:tc>
          <w:tcPr>
            <w:tcW w:w="3402" w:type="dxa"/>
          </w:tcPr>
          <w:p w:rsidR="009F7C05" w:rsidRDefault="00600E90">
            <w:pPr>
              <w:rPr>
                <w:b/>
              </w:rPr>
            </w:pPr>
            <w:r>
              <w:rPr>
                <w:rFonts w:hint="eastAsia"/>
                <w:b/>
              </w:rPr>
              <w:t>目标：</w:t>
            </w:r>
          </w:p>
          <w:p w:rsidR="009F7C05" w:rsidRDefault="009F7C05">
            <w:pPr>
              <w:rPr>
                <w:b/>
              </w:rPr>
            </w:pPr>
          </w:p>
          <w:p w:rsidR="009F7C05" w:rsidRDefault="009F7C05">
            <w:pPr>
              <w:rPr>
                <w:b/>
              </w:rPr>
            </w:pPr>
          </w:p>
          <w:p w:rsidR="009F7C05" w:rsidRDefault="009F7C05">
            <w:pPr>
              <w:rPr>
                <w:b/>
              </w:rPr>
            </w:pPr>
          </w:p>
          <w:p w:rsidR="009F7C05" w:rsidRDefault="009F7C05">
            <w:pPr>
              <w:rPr>
                <w:b/>
              </w:rPr>
            </w:pPr>
          </w:p>
          <w:p w:rsidR="009F7C05" w:rsidRDefault="009F7C05">
            <w:pPr>
              <w:rPr>
                <w:b/>
              </w:rPr>
            </w:pPr>
          </w:p>
          <w:p w:rsidR="009F7C05" w:rsidRDefault="00600E90">
            <w:pPr>
              <w:rPr>
                <w:b/>
              </w:rPr>
            </w:pPr>
            <w:r>
              <w:rPr>
                <w:rFonts w:hint="eastAsia"/>
                <w:b/>
              </w:rPr>
              <w:t>措施：</w:t>
            </w:r>
          </w:p>
          <w:p w:rsidR="009F7C05" w:rsidRDefault="009F7C05">
            <w:pPr>
              <w:rPr>
                <w:b/>
              </w:rPr>
            </w:pPr>
          </w:p>
          <w:p w:rsidR="009F7C05" w:rsidRDefault="009F7C05">
            <w:pPr>
              <w:rPr>
                <w:b/>
              </w:rPr>
            </w:pPr>
          </w:p>
        </w:tc>
        <w:tc>
          <w:tcPr>
            <w:tcW w:w="3402" w:type="dxa"/>
          </w:tcPr>
          <w:p w:rsidR="009F7C05" w:rsidRDefault="00600E90">
            <w:pPr>
              <w:rPr>
                <w:b/>
              </w:rPr>
            </w:pPr>
            <w:r>
              <w:rPr>
                <w:rFonts w:hint="eastAsia"/>
                <w:b/>
              </w:rPr>
              <w:t>目标：</w:t>
            </w:r>
          </w:p>
          <w:p w:rsidR="009F7C05" w:rsidRDefault="009F7C05">
            <w:pPr>
              <w:rPr>
                <w:b/>
              </w:rPr>
            </w:pPr>
          </w:p>
          <w:p w:rsidR="009F7C05" w:rsidRDefault="009F7C05">
            <w:pPr>
              <w:rPr>
                <w:b/>
              </w:rPr>
            </w:pPr>
          </w:p>
          <w:p w:rsidR="009F7C05" w:rsidRDefault="009F7C05">
            <w:pPr>
              <w:rPr>
                <w:b/>
              </w:rPr>
            </w:pPr>
          </w:p>
          <w:p w:rsidR="009F7C05" w:rsidRDefault="009F7C05">
            <w:pPr>
              <w:rPr>
                <w:b/>
              </w:rPr>
            </w:pPr>
          </w:p>
          <w:p w:rsidR="009F7C05" w:rsidRDefault="009F7C05">
            <w:pPr>
              <w:rPr>
                <w:b/>
              </w:rPr>
            </w:pPr>
          </w:p>
          <w:p w:rsidR="009F7C05" w:rsidRDefault="00600E90">
            <w:pPr>
              <w:rPr>
                <w:b/>
              </w:rPr>
            </w:pPr>
            <w:r>
              <w:rPr>
                <w:rFonts w:hint="eastAsia"/>
                <w:b/>
              </w:rPr>
              <w:t>措施：</w:t>
            </w:r>
          </w:p>
          <w:p w:rsidR="009F7C05" w:rsidRDefault="009F7C05">
            <w:pPr>
              <w:rPr>
                <w:b/>
              </w:rPr>
            </w:pPr>
          </w:p>
          <w:p w:rsidR="009F7C05" w:rsidRDefault="009F7C05">
            <w:pPr>
              <w:rPr>
                <w:b/>
              </w:rPr>
            </w:pPr>
          </w:p>
        </w:tc>
      </w:tr>
    </w:tbl>
    <w:p w:rsidR="009F7C05" w:rsidRDefault="00600E90">
      <w:pPr>
        <w:rPr>
          <w:szCs w:val="21"/>
        </w:rPr>
      </w:pPr>
      <w:r>
        <w:rPr>
          <w:rFonts w:hint="eastAsia"/>
          <w:b/>
        </w:rPr>
        <w:t>备注：</w:t>
      </w:r>
      <w:r>
        <w:rPr>
          <w:rFonts w:hint="eastAsia"/>
        </w:rPr>
        <w:t>内容</w:t>
      </w:r>
      <w:r>
        <w:rPr>
          <w:rFonts w:hint="eastAsia"/>
          <w:szCs w:val="21"/>
        </w:rPr>
        <w:t>包含专业阅读、主持或参与课题或项目研究、示范课或专题讲座、撰写教学课例、论文发表或获奖、参加研讨活动、送教下乡、听评课、职称晋升、荣誉提升、教学比赛、指导青年教师等等。</w:t>
      </w:r>
    </w:p>
    <w:sectPr w:rsidR="009F7C05" w:rsidSect="00374FA6">
      <w:pgSz w:w="16838" w:h="11906" w:orient="landscape"/>
      <w:pgMar w:top="1076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14A" w:rsidRDefault="0079314A" w:rsidP="00833CD0">
      <w:r>
        <w:separator/>
      </w:r>
    </w:p>
  </w:endnote>
  <w:endnote w:type="continuationSeparator" w:id="1">
    <w:p w:rsidR="0079314A" w:rsidRDefault="0079314A" w:rsidP="00833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14A" w:rsidRDefault="0079314A" w:rsidP="00833CD0">
      <w:r>
        <w:separator/>
      </w:r>
    </w:p>
  </w:footnote>
  <w:footnote w:type="continuationSeparator" w:id="1">
    <w:p w:rsidR="0079314A" w:rsidRDefault="0079314A" w:rsidP="00833C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FjYmY3ZjkxZTMyNDAwNjZlMTUwY2UxMDY2MWVmMzcifQ=="/>
  </w:docVars>
  <w:rsids>
    <w:rsidRoot w:val="00154AC3"/>
    <w:rsid w:val="00021095"/>
    <w:rsid w:val="000545AF"/>
    <w:rsid w:val="00071C0C"/>
    <w:rsid w:val="00154AC3"/>
    <w:rsid w:val="001678F9"/>
    <w:rsid w:val="001B228F"/>
    <w:rsid w:val="001D1F5E"/>
    <w:rsid w:val="001D5A80"/>
    <w:rsid w:val="00252CAC"/>
    <w:rsid w:val="00263BE5"/>
    <w:rsid w:val="002D2C85"/>
    <w:rsid w:val="00307637"/>
    <w:rsid w:val="003678E8"/>
    <w:rsid w:val="00374FA6"/>
    <w:rsid w:val="003A588A"/>
    <w:rsid w:val="003C0252"/>
    <w:rsid w:val="003E705C"/>
    <w:rsid w:val="003E7B99"/>
    <w:rsid w:val="003F2725"/>
    <w:rsid w:val="003F775A"/>
    <w:rsid w:val="0042191E"/>
    <w:rsid w:val="00423FF7"/>
    <w:rsid w:val="00471FAA"/>
    <w:rsid w:val="00474AE2"/>
    <w:rsid w:val="00475063"/>
    <w:rsid w:val="004862F6"/>
    <w:rsid w:val="00490E1C"/>
    <w:rsid w:val="004912E4"/>
    <w:rsid w:val="004A67FE"/>
    <w:rsid w:val="0051774C"/>
    <w:rsid w:val="00543D54"/>
    <w:rsid w:val="0055337B"/>
    <w:rsid w:val="00570F72"/>
    <w:rsid w:val="00577A7E"/>
    <w:rsid w:val="00591A70"/>
    <w:rsid w:val="005A075A"/>
    <w:rsid w:val="005B48D8"/>
    <w:rsid w:val="005C334A"/>
    <w:rsid w:val="005F7401"/>
    <w:rsid w:val="00600E90"/>
    <w:rsid w:val="006416BB"/>
    <w:rsid w:val="00686AC0"/>
    <w:rsid w:val="006D778F"/>
    <w:rsid w:val="006F1BBF"/>
    <w:rsid w:val="00731EE5"/>
    <w:rsid w:val="007379F7"/>
    <w:rsid w:val="0078385F"/>
    <w:rsid w:val="00791F60"/>
    <w:rsid w:val="0079314A"/>
    <w:rsid w:val="007B4A74"/>
    <w:rsid w:val="007D567F"/>
    <w:rsid w:val="00801246"/>
    <w:rsid w:val="00833CD0"/>
    <w:rsid w:val="008A3E5F"/>
    <w:rsid w:val="008E7AC1"/>
    <w:rsid w:val="00906737"/>
    <w:rsid w:val="00917B7E"/>
    <w:rsid w:val="00922D1E"/>
    <w:rsid w:val="00966DE9"/>
    <w:rsid w:val="009C0F8C"/>
    <w:rsid w:val="009D4F47"/>
    <w:rsid w:val="009E6976"/>
    <w:rsid w:val="009F326F"/>
    <w:rsid w:val="009F7C05"/>
    <w:rsid w:val="00A261A2"/>
    <w:rsid w:val="00A367E5"/>
    <w:rsid w:val="00A57A72"/>
    <w:rsid w:val="00A91BD2"/>
    <w:rsid w:val="00AA0D54"/>
    <w:rsid w:val="00AE2F3F"/>
    <w:rsid w:val="00AE415C"/>
    <w:rsid w:val="00AE4BFA"/>
    <w:rsid w:val="00B16375"/>
    <w:rsid w:val="00B52128"/>
    <w:rsid w:val="00B53547"/>
    <w:rsid w:val="00B83386"/>
    <w:rsid w:val="00B908BA"/>
    <w:rsid w:val="00BF1053"/>
    <w:rsid w:val="00C02D50"/>
    <w:rsid w:val="00C54BC1"/>
    <w:rsid w:val="00CC002A"/>
    <w:rsid w:val="00D32E7A"/>
    <w:rsid w:val="00D63658"/>
    <w:rsid w:val="00D640BB"/>
    <w:rsid w:val="00D80CE7"/>
    <w:rsid w:val="00D91A68"/>
    <w:rsid w:val="00E300D8"/>
    <w:rsid w:val="00E41344"/>
    <w:rsid w:val="00E523E9"/>
    <w:rsid w:val="00ED0F1F"/>
    <w:rsid w:val="00F12474"/>
    <w:rsid w:val="00F21C3A"/>
    <w:rsid w:val="00F73F87"/>
    <w:rsid w:val="00FA344D"/>
    <w:rsid w:val="00FB0DDD"/>
    <w:rsid w:val="05B00BF3"/>
    <w:rsid w:val="13056B0E"/>
    <w:rsid w:val="248A5E1D"/>
    <w:rsid w:val="2C7E7C57"/>
    <w:rsid w:val="494420EF"/>
    <w:rsid w:val="58D934DE"/>
    <w:rsid w:val="792B7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FA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374F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33C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33CD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33C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33CD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Normal (Web)"/>
    <w:basedOn w:val="a"/>
    <w:rsid w:val="00CC002A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120</Words>
  <Characters>685</Characters>
  <Application>Microsoft Office Word</Application>
  <DocSecurity>0</DocSecurity>
  <Lines>5</Lines>
  <Paragraphs>1</Paragraphs>
  <ScaleCrop>false</ScaleCrop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Windows 用户</cp:lastModifiedBy>
  <cp:revision>3</cp:revision>
  <dcterms:created xsi:type="dcterms:W3CDTF">2023-10-02T06:16:00Z</dcterms:created>
  <dcterms:modified xsi:type="dcterms:W3CDTF">2023-10-02T07:29:00Z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C81F4676A06446C5A4C2B3D2B1D4A409_12</vt:lpwstr>
  </property>
</Properties>
</file>